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7B1" w:rsidRDefault="00CC07B1" w:rsidP="00CC07B1">
      <w:pPr>
        <w:jc w:val="center"/>
        <w:rPr>
          <w:b/>
          <w:lang w:val="en-US"/>
        </w:rPr>
      </w:pPr>
      <w:r>
        <w:rPr>
          <w:b/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1781175</wp:posOffset>
            </wp:positionH>
            <wp:positionV relativeFrom="paragraph">
              <wp:posOffset>-713740</wp:posOffset>
            </wp:positionV>
            <wp:extent cx="2762250" cy="980440"/>
            <wp:effectExtent l="0" t="0" r="0" b="0"/>
            <wp:wrapSquare wrapText="bothSides"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3A11" w:rsidRPr="00CC07B1" w:rsidRDefault="00CC07B1" w:rsidP="00CC0EF4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CC07B1">
        <w:rPr>
          <w:rFonts w:ascii="Times New Roman" w:hAnsi="Times New Roman" w:cs="Times New Roman"/>
          <w:b/>
          <w:sz w:val="40"/>
          <w:szCs w:val="40"/>
          <w:lang w:val="en-US"/>
        </w:rPr>
        <w:t>Apart-complex Cornelia</w:t>
      </w:r>
    </w:p>
    <w:p w:rsidR="00CC07B1" w:rsidRDefault="00CC0EF4">
      <w:pPr>
        <w:rPr>
          <w:lang w:val="en-US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10641002" wp14:editId="69C6E21C">
            <wp:simplePos x="0" y="0"/>
            <wp:positionH relativeFrom="column">
              <wp:posOffset>3197860</wp:posOffset>
            </wp:positionH>
            <wp:positionV relativeFrom="paragraph">
              <wp:posOffset>109855</wp:posOffset>
            </wp:positionV>
            <wp:extent cx="2924175" cy="1823720"/>
            <wp:effectExtent l="95250" t="95250" r="28575" b="24130"/>
            <wp:wrapSquare wrapText="bothSides"/>
            <wp:docPr id="2" name="Picture 2" descr="Cornelia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rnelia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8237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 wp14:anchorId="7C491E91" wp14:editId="1C269D0F">
            <wp:simplePos x="0" y="0"/>
            <wp:positionH relativeFrom="column">
              <wp:posOffset>97790</wp:posOffset>
            </wp:positionH>
            <wp:positionV relativeFrom="paragraph">
              <wp:posOffset>113665</wp:posOffset>
            </wp:positionV>
            <wp:extent cx="2905125" cy="1834515"/>
            <wp:effectExtent l="95250" t="95250" r="28575" b="13335"/>
            <wp:wrapSquare wrapText="bothSides"/>
            <wp:docPr id="1" name="Picture 1" descr="Cornelia2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rnelia2 (5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8345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95B3D7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7B1" w:rsidRDefault="00CC07B1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300975" w:rsidRDefault="00300975">
      <w:pPr>
        <w:rPr>
          <w:lang w:val="en-US"/>
        </w:rPr>
      </w:pPr>
    </w:p>
    <w:p w:rsidR="00CC07B1" w:rsidRPr="00342B1B" w:rsidRDefault="00CC07B1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342B1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Location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342B1B">
        <w:rPr>
          <w:rStyle w:val="tlid-translation"/>
          <w:rFonts w:ascii="Times New Roman" w:hAnsi="Times New Roman" w:cs="Times New Roman"/>
          <w:lang w:val="en"/>
        </w:rPr>
        <w:t xml:space="preserve">Apartment Complex "Cornelia" is situated in a </w:t>
      </w:r>
      <w:r w:rsidR="00785A30">
        <w:rPr>
          <w:rStyle w:val="tlid-translation"/>
          <w:rFonts w:ascii="Times New Roman" w:hAnsi="Times New Roman" w:cs="Times New Roman"/>
          <w:lang w:val="en"/>
        </w:rPr>
        <w:t>beautiful</w:t>
      </w:r>
      <w:r w:rsidRPr="00342B1B">
        <w:rPr>
          <w:rStyle w:val="tlid-translation"/>
          <w:rFonts w:ascii="Times New Roman" w:hAnsi="Times New Roman" w:cs="Times New Roman"/>
          <w:lang w:val="en"/>
        </w:rPr>
        <w:t xml:space="preserve"> area at the foot of the Pirin with a unique view to the Ian </w:t>
      </w:r>
      <w:proofErr w:type="spellStart"/>
      <w:r w:rsidRPr="00342B1B">
        <w:rPr>
          <w:rStyle w:val="tlid-translation"/>
          <w:rFonts w:ascii="Times New Roman" w:hAnsi="Times New Roman" w:cs="Times New Roman"/>
          <w:lang w:val="en"/>
        </w:rPr>
        <w:t>Woosnam</w:t>
      </w:r>
      <w:proofErr w:type="spell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 Golf Course in Razlog. It is 3 km away. </w:t>
      </w:r>
      <w:proofErr w:type="gramStart"/>
      <w:r w:rsidRPr="00342B1B">
        <w:rPr>
          <w:rStyle w:val="tlid-translation"/>
          <w:rFonts w:ascii="Times New Roman" w:hAnsi="Times New Roman" w:cs="Times New Roman"/>
          <w:lang w:val="en"/>
        </w:rPr>
        <w:t>from</w:t>
      </w:r>
      <w:proofErr w:type="gramEnd"/>
      <w:r w:rsidRPr="00342B1B">
        <w:rPr>
          <w:rStyle w:val="tlid-translation"/>
          <w:rFonts w:ascii="Times New Roman" w:hAnsi="Times New Roman" w:cs="Times New Roman"/>
          <w:lang w:val="en"/>
        </w:rPr>
        <w:t xml:space="preserve"> the center of the town of Razlog and 6 km. from the town of Bansko and the ski slopes. It consists of 2 parts - Cornelia Boutique Hotel &amp; SPA and Cornelia Deluxe Residence, each with two buildings.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complex offers its guests the comfort and privacy of modernly furnished double rooms, studios and apartments. This is a suitable place both for skiing holidays and complete relaxation, as well as for unforgettable summer adventure. The hotel is suitable for families with children, individual tourists and organized groups.</w:t>
      </w:r>
    </w:p>
    <w:p w:rsid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 The site offers excellent conditions for organizing various corporate and personal events, organizing seminars and conferences, as well as cocktails, family celebrations, team</w:t>
      </w:r>
      <w:r w:rsidR="0016606E">
        <w:rPr>
          <w:rStyle w:val="tlid-translation"/>
          <w:rFonts w:ascii="Times New Roman" w:hAnsi="Times New Roman" w:cs="Times New Roman"/>
          <w:lang w:val="en"/>
        </w:rPr>
        <w:t xml:space="preserve"> </w:t>
      </w:r>
      <w:r w:rsidRPr="00342B1B">
        <w:rPr>
          <w:rStyle w:val="tlid-translation"/>
          <w:rFonts w:ascii="Times New Roman" w:hAnsi="Times New Roman" w:cs="Times New Roman"/>
          <w:lang w:val="en"/>
        </w:rPr>
        <w:t>buildings and other events.</w:t>
      </w:r>
    </w:p>
    <w:p w:rsidR="00CC07B1" w:rsidRPr="00342B1B" w:rsidRDefault="00CC07B1" w:rsidP="00342B1B">
      <w:pPr>
        <w:spacing w:after="0"/>
        <w:jc w:val="both"/>
        <w:rPr>
          <w:rStyle w:val="tlid-translation"/>
          <w:rFonts w:ascii="Times New Roman" w:hAnsi="Times New Roman" w:cs="Times New Roman"/>
          <w:lang w:val="en"/>
        </w:rPr>
      </w:pP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hotel guests can feel the atmosphere of traditional Bulgarian cuisine in the main restaurant, which is located in the first building of Cornelia Boutique Hotel &amp; SPA, or spend some pleasant hours in the barbecue garden with the complex.</w:t>
      </w:r>
      <w:r w:rsidRPr="00342B1B">
        <w:rPr>
          <w:rFonts w:ascii="Times New Roman" w:hAnsi="Times New Roman" w:cs="Times New Roman"/>
          <w:lang w:val="en"/>
        </w:rPr>
        <w:br/>
      </w:r>
      <w:r w:rsidRPr="00CC0EF4">
        <w:rPr>
          <w:rFonts w:ascii="Times New Roman" w:hAnsi="Times New Roman" w:cs="Times New Roman"/>
          <w:sz w:val="16"/>
          <w:szCs w:val="16"/>
          <w:lang w:val="en"/>
        </w:rPr>
        <w:br/>
      </w:r>
      <w:r w:rsidRPr="00342B1B">
        <w:rPr>
          <w:rStyle w:val="tlid-translation"/>
          <w:rFonts w:ascii="Times New Roman" w:hAnsi="Times New Roman" w:cs="Times New Roman"/>
          <w:lang w:val="en"/>
        </w:rPr>
        <w:t>The modern spa center, which is located in Cornelia Boutique Hotel &amp; Spa and is available to the guests of Cornelia Deluxe Residence, offers all the conditions for complete relaxation - indoor heated mineral water pool, dry Finnish sauna, aroma</w:t>
      </w:r>
      <w:r w:rsidR="00785A30">
        <w:rPr>
          <w:rStyle w:val="tlid-translation"/>
          <w:rFonts w:ascii="Times New Roman" w:hAnsi="Times New Roman" w:cs="Times New Roman"/>
          <w:lang w:val="en"/>
        </w:rPr>
        <w:t>tic steam bath, Russian showers</w:t>
      </w:r>
      <w:r w:rsidRPr="00342B1B">
        <w:rPr>
          <w:rStyle w:val="tlid-translation"/>
          <w:rFonts w:ascii="Times New Roman" w:hAnsi="Times New Roman" w:cs="Times New Roman"/>
          <w:lang w:val="en"/>
        </w:rPr>
        <w:t>, a relaxation area and professional massages.</w:t>
      </w:r>
    </w:p>
    <w:p w:rsidR="00342B1B" w:rsidRPr="00342B1B" w:rsidRDefault="00342B1B">
      <w:pPr>
        <w:rPr>
          <w:rStyle w:val="tlid-translation"/>
          <w:rFonts w:ascii="Times New Roman" w:hAnsi="Times New Roman" w:cs="Times New Roman"/>
          <w:b/>
          <w:sz w:val="6"/>
          <w:szCs w:val="6"/>
          <w:lang w:val="en"/>
        </w:rPr>
      </w:pPr>
    </w:p>
    <w:p w:rsidR="00CC07B1" w:rsidRPr="00342B1B" w:rsidRDefault="00CC07B1">
      <w:pPr>
        <w:rPr>
          <w:rStyle w:val="tlid-translation"/>
          <w:rFonts w:ascii="Times New Roman" w:hAnsi="Times New Roman" w:cs="Times New Roman"/>
          <w:b/>
          <w:sz w:val="24"/>
          <w:szCs w:val="24"/>
          <w:u w:val="single"/>
          <w:lang w:val="en"/>
        </w:rPr>
      </w:pPr>
      <w:r w:rsidRPr="00342B1B">
        <w:rPr>
          <w:rStyle w:val="tlid-translation"/>
          <w:rFonts w:ascii="Times New Roman" w:hAnsi="Times New Roman" w:cs="Times New Roman"/>
          <w:b/>
          <w:sz w:val="24"/>
          <w:szCs w:val="24"/>
          <w:u w:val="single"/>
          <w:lang w:val="en"/>
        </w:rPr>
        <w:t>Hotel amenities</w:t>
      </w:r>
    </w:p>
    <w:p w:rsidR="00CC07B1" w:rsidRPr="00342B1B" w:rsidRDefault="00CC07B1" w:rsidP="00CC07B1">
      <w:pPr>
        <w:rPr>
          <w:rFonts w:ascii="Times New Roman" w:hAnsi="Times New Roman" w:cs="Times New Roman"/>
          <w:b/>
          <w:sz w:val="24"/>
          <w:szCs w:val="24"/>
          <w:u w:val="single"/>
        </w:rPr>
        <w:sectPr w:rsidR="00CC07B1" w:rsidRPr="00342B1B" w:rsidSect="00342B1B">
          <w:footerReference w:type="default" r:id="rId10"/>
          <w:pgSz w:w="11906" w:h="16838"/>
          <w:pgMar w:top="1079" w:right="566" w:bottom="1417" w:left="900" w:header="708" w:footer="0" w:gutter="0"/>
          <w:cols w:space="708"/>
          <w:docGrid w:linePitch="360"/>
        </w:sectPr>
      </w:pPr>
    </w:p>
    <w:p w:rsidR="00CC07B1" w:rsidRPr="00342B1B" w:rsidRDefault="00CC07B1" w:rsidP="00CC07B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Restaurant</w:t>
      </w:r>
    </w:p>
    <w:p w:rsidR="00CC07B1" w:rsidRPr="00342B1B" w:rsidRDefault="00CC07B1" w:rsidP="00CC07B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Lobby bar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Garden/ BBQ</w:t>
      </w:r>
    </w:p>
    <w:p w:rsidR="00CC07B1" w:rsidRPr="0016606E" w:rsidRDefault="00CC07B1" w:rsidP="0082606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16606E">
        <w:rPr>
          <w:rFonts w:ascii="Times New Roman" w:hAnsi="Times New Roman" w:cs="Times New Roman"/>
        </w:rPr>
        <w:t>Outdor</w:t>
      </w:r>
      <w:proofErr w:type="spellEnd"/>
      <w:r w:rsidRPr="0016606E">
        <w:rPr>
          <w:rFonts w:ascii="Times New Roman" w:hAnsi="Times New Roman" w:cs="Times New Roman"/>
        </w:rPr>
        <w:t xml:space="preserve"> playground</w:t>
      </w:r>
    </w:p>
    <w:p w:rsidR="00CC07B1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Mini football/ volleyball playground /summer-autumn period/</w:t>
      </w:r>
    </w:p>
    <w:p w:rsidR="0016606E" w:rsidRPr="00342B1B" w:rsidRDefault="0016606E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Conference</w:t>
      </w:r>
      <w:r w:rsidRPr="0016606E">
        <w:rPr>
          <w:rFonts w:ascii="Times New Roman" w:hAnsi="Times New Roman" w:cs="Times New Roman"/>
        </w:rPr>
        <w:t xml:space="preserve"> hall</w:t>
      </w:r>
      <w:r>
        <w:rPr>
          <w:rFonts w:ascii="Times New Roman" w:hAnsi="Times New Roman" w:cs="Times New Roman"/>
        </w:rPr>
        <w:t xml:space="preserve">- for 40 </w:t>
      </w:r>
      <w:proofErr w:type="spellStart"/>
      <w:r>
        <w:rPr>
          <w:rFonts w:ascii="Times New Roman" w:hAnsi="Times New Roman" w:cs="Times New Roman"/>
        </w:rPr>
        <w:t>pax</w:t>
      </w:r>
      <w:proofErr w:type="spellEnd"/>
      <w:r>
        <w:rPr>
          <w:rFonts w:ascii="Times New Roman" w:hAnsi="Times New Roman" w:cs="Times New Roman"/>
        </w:rPr>
        <w:t>, screen, multimedia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Indoor swimming pool with mineral water 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Outdoor sunbeds</w:t>
      </w:r>
      <w:r w:rsidRPr="00342B1B">
        <w:rPr>
          <w:rFonts w:ascii="Times New Roman" w:hAnsi="Times New Roman" w:cs="Times New Roman"/>
          <w:lang w:val="bg-BG"/>
        </w:rPr>
        <w:t xml:space="preserve">, </w:t>
      </w:r>
      <w:r w:rsidRPr="00342B1B">
        <w:rPr>
          <w:rFonts w:ascii="Times New Roman" w:hAnsi="Times New Roman" w:cs="Times New Roman"/>
          <w:lang w:val="en-US"/>
        </w:rPr>
        <w:t>tents</w:t>
      </w:r>
      <w:r w:rsidRPr="00342B1B">
        <w:rPr>
          <w:rFonts w:ascii="Times New Roman" w:hAnsi="Times New Roman" w:cs="Times New Roman"/>
        </w:rPr>
        <w:t xml:space="preserve"> /summer season/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Sauna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Steam bath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Russian showers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Relax zone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Massages /extra/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Parking </w:t>
      </w:r>
    </w:p>
    <w:p w:rsidR="00CC07B1" w:rsidRPr="00342B1B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Free </w:t>
      </w:r>
      <w:proofErr w:type="spellStart"/>
      <w:r w:rsidRPr="00342B1B">
        <w:rPr>
          <w:rFonts w:ascii="Times New Roman" w:hAnsi="Times New Roman" w:cs="Times New Roman"/>
        </w:rPr>
        <w:t>Wi-fi</w:t>
      </w:r>
      <w:proofErr w:type="spellEnd"/>
    </w:p>
    <w:p w:rsidR="00CC07B1" w:rsidRDefault="00CC07B1" w:rsidP="00CC07B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 xml:space="preserve">Shuttle bus to Gondola in Bansko /winter season/ </w:t>
      </w:r>
    </w:p>
    <w:p w:rsidR="0016606E" w:rsidRDefault="0016606E" w:rsidP="0016606E">
      <w:pPr>
        <w:spacing w:after="0" w:line="240" w:lineRule="auto"/>
        <w:rPr>
          <w:rFonts w:ascii="Times New Roman" w:hAnsi="Times New Roman" w:cs="Times New Roman"/>
        </w:rPr>
      </w:pPr>
    </w:p>
    <w:p w:rsidR="0016606E" w:rsidRPr="0016606E" w:rsidRDefault="0016606E" w:rsidP="0016606E">
      <w:pPr>
        <w:spacing w:after="0" w:line="240" w:lineRule="auto"/>
        <w:rPr>
          <w:rFonts w:ascii="Times New Roman" w:hAnsi="Times New Roman" w:cs="Times New Roman"/>
        </w:rPr>
        <w:sectPr w:rsidR="0016606E" w:rsidRPr="0016606E" w:rsidSect="00773A01">
          <w:type w:val="continuous"/>
          <w:pgSz w:w="11906" w:h="16838"/>
          <w:pgMar w:top="1417" w:right="1417" w:bottom="1417" w:left="1417" w:header="708" w:footer="0" w:gutter="0"/>
          <w:cols w:num="3" w:space="708" w:equalWidth="0">
            <w:col w:w="2552" w:space="708"/>
            <w:col w:w="2552" w:space="708"/>
            <w:col w:w="2552" w:space="708"/>
          </w:cols>
          <w:docGrid w:linePitch="360"/>
        </w:sectPr>
      </w:pPr>
    </w:p>
    <w:p w:rsidR="00CC07B1" w:rsidRPr="00A56045" w:rsidRDefault="00A56045">
      <w:pPr>
        <w:rPr>
          <w:sz w:val="10"/>
          <w:szCs w:val="10"/>
          <w:lang w:val="en-US"/>
        </w:rPr>
      </w:pPr>
      <w:r w:rsidRPr="00A56045">
        <w:rPr>
          <w:noProof/>
          <w:sz w:val="10"/>
          <w:szCs w:val="10"/>
          <w:lang w:val="bg-BG" w:eastAsia="bg-BG"/>
        </w:rPr>
        <w:lastRenderedPageBreak/>
        <w:drawing>
          <wp:anchor distT="0" distB="0" distL="114300" distR="114300" simplePos="0" relativeHeight="251661312" behindDoc="1" locked="0" layoutInCell="1" allowOverlap="1" wp14:anchorId="299CFCCA" wp14:editId="069AA708">
            <wp:simplePos x="0" y="0"/>
            <wp:positionH relativeFrom="column">
              <wp:posOffset>-695325</wp:posOffset>
            </wp:positionH>
            <wp:positionV relativeFrom="paragraph">
              <wp:posOffset>-781050</wp:posOffset>
            </wp:positionV>
            <wp:extent cx="2561590" cy="1609725"/>
            <wp:effectExtent l="19050" t="19050" r="86360" b="104775"/>
            <wp:wrapThrough wrapText="bothSides">
              <wp:wrapPolygon edited="0">
                <wp:start x="-161" y="-256"/>
                <wp:lineTo x="-161" y="21728"/>
                <wp:lineTo x="161" y="22750"/>
                <wp:lineTo x="22168" y="22750"/>
                <wp:lineTo x="22168" y="256"/>
                <wp:lineTo x="21846" y="-256"/>
                <wp:lineTo x="-161" y="-256"/>
              </wp:wrapPolygon>
            </wp:wrapThrough>
            <wp:docPr id="4" name="Picture 4" descr="P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590" cy="16097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27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045">
        <w:rPr>
          <w:noProof/>
          <w:sz w:val="10"/>
          <w:szCs w:val="10"/>
          <w:lang w:val="bg-BG" w:eastAsia="bg-BG"/>
        </w:rPr>
        <w:drawing>
          <wp:anchor distT="0" distB="0" distL="114300" distR="114300" simplePos="0" relativeHeight="251663360" behindDoc="1" locked="0" layoutInCell="1" allowOverlap="1" wp14:anchorId="7606829E" wp14:editId="72CDE7BF">
            <wp:simplePos x="0" y="0"/>
            <wp:positionH relativeFrom="column">
              <wp:posOffset>4055110</wp:posOffset>
            </wp:positionH>
            <wp:positionV relativeFrom="paragraph">
              <wp:posOffset>-701040</wp:posOffset>
            </wp:positionV>
            <wp:extent cx="2305050" cy="1532890"/>
            <wp:effectExtent l="95250" t="19050" r="19050" b="86360"/>
            <wp:wrapThrough wrapText="bothSides">
              <wp:wrapPolygon edited="0">
                <wp:start x="-536" y="-268"/>
                <wp:lineTo x="-893" y="-268"/>
                <wp:lineTo x="-893" y="22548"/>
                <wp:lineTo x="21243" y="22548"/>
                <wp:lineTo x="21600" y="21475"/>
                <wp:lineTo x="21600" y="-268"/>
                <wp:lineTo x="-536" y="-268"/>
              </wp:wrapPolygon>
            </wp:wrapThrough>
            <wp:docPr id="6" name="Picture 6" descr="P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2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5328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dist="107763" dir="8100000" algn="ctr" rotWithShape="0">
                        <a:srgbClr val="80808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6045">
        <w:rPr>
          <w:noProof/>
          <w:sz w:val="10"/>
          <w:szCs w:val="10"/>
          <w:lang w:val="bg-BG" w:eastAsia="bg-BG"/>
        </w:rPr>
        <w:drawing>
          <wp:anchor distT="0" distB="0" distL="114300" distR="114300" simplePos="0" relativeHeight="251662336" behindDoc="1" locked="0" layoutInCell="1" allowOverlap="1" wp14:anchorId="6040906F" wp14:editId="27F1CA84">
            <wp:simplePos x="0" y="0"/>
            <wp:positionH relativeFrom="column">
              <wp:posOffset>1781175</wp:posOffset>
            </wp:positionH>
            <wp:positionV relativeFrom="paragraph">
              <wp:posOffset>-819150</wp:posOffset>
            </wp:positionV>
            <wp:extent cx="2390775" cy="1571625"/>
            <wp:effectExtent l="95250" t="95250" r="28575" b="28575"/>
            <wp:wrapThrough wrapText="bothSides">
              <wp:wrapPolygon edited="0">
                <wp:start x="-861" y="-1309"/>
                <wp:lineTo x="-861" y="20684"/>
                <wp:lineTo x="-516" y="21731"/>
                <wp:lineTo x="21686" y="21731"/>
                <wp:lineTo x="21686" y="2880"/>
                <wp:lineTo x="21342" y="-1047"/>
                <wp:lineTo x="21342" y="-1309"/>
                <wp:lineTo x="-861" y="-1309"/>
              </wp:wrapPolygon>
            </wp:wrapThrough>
            <wp:docPr id="5" name="Picture 5" descr="Cornelia-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ornelia-00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5716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prstShdw prst="shdw13" dist="53882" dir="13500000">
                        <a:srgbClr val="808080">
                          <a:alpha val="50000"/>
                        </a:srgbClr>
                      </a:prst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07B1" w:rsidRPr="00342B1B" w:rsidRDefault="00CC07B1">
      <w:p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342B1B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Accommodation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The complex has a total of 60 rooms with an area of ​​</w:t>
      </w:r>
      <w:r w:rsidR="004F6F06">
        <w:rPr>
          <w:rFonts w:ascii="Times New Roman" w:hAnsi="Times New Roman" w:cs="Times New Roman"/>
          <w:lang w:val="bg-BG"/>
        </w:rPr>
        <w:t xml:space="preserve"> </w:t>
      </w:r>
      <w:proofErr w:type="gramStart"/>
      <w:r w:rsidRPr="00342B1B">
        <w:rPr>
          <w:rFonts w:ascii="Times New Roman" w:hAnsi="Times New Roman" w:cs="Times New Roman"/>
        </w:rPr>
        <w:t>30</w:t>
      </w:r>
      <w:r w:rsidR="004F6F06">
        <w:rPr>
          <w:rFonts w:ascii="Times New Roman" w:hAnsi="Times New Roman" w:cs="Times New Roman"/>
          <w:lang w:val="bg-BG"/>
        </w:rPr>
        <w:t xml:space="preserve"> </w:t>
      </w:r>
      <w:r w:rsidRPr="00342B1B">
        <w:rPr>
          <w:rFonts w:ascii="Times New Roman" w:hAnsi="Times New Roman" w:cs="Times New Roman"/>
        </w:rPr>
        <w:t xml:space="preserve"> to</w:t>
      </w:r>
      <w:proofErr w:type="gramEnd"/>
      <w:r w:rsidRPr="00342B1B">
        <w:rPr>
          <w:rFonts w:ascii="Times New Roman" w:hAnsi="Times New Roman" w:cs="Times New Roman"/>
        </w:rPr>
        <w:t xml:space="preserve"> 90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, including 10 double rooms, 10 studios, 30 one-bedroom apartments and 10 two-bedroom apartments.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Double Room</w:t>
      </w:r>
      <w:r w:rsidRPr="00342B1B">
        <w:rPr>
          <w:rFonts w:ascii="Times New Roman" w:hAnsi="Times New Roman" w:cs="Times New Roman"/>
        </w:rPr>
        <w:t xml:space="preserve"> - located mainly in the new Cornelia Deluxe Residence. It consists of one room with an entire bedroom or 2 bunk beds, a small desk, a ba</w:t>
      </w:r>
      <w:r w:rsidR="00A56045">
        <w:rPr>
          <w:rFonts w:ascii="Times New Roman" w:hAnsi="Times New Roman" w:cs="Times New Roman"/>
        </w:rPr>
        <w:t>throom with a toilet. ~ 25 sq. m</w:t>
      </w:r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- 2 + 0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/2 adults 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Studio</w:t>
      </w:r>
      <w:r w:rsidRPr="00342B1B">
        <w:rPr>
          <w:rFonts w:ascii="Times New Roman" w:hAnsi="Times New Roman" w:cs="Times New Roman"/>
        </w:rPr>
        <w:t xml:space="preserve"> - located mainly in Cornelia Boutique Hotel &amp; SPA. It consists of one room with a bedroom and kitchen equipment, a single folding armchair for a child, a bathroom and a toilet. ~ 32-46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 Maximum capacity - 2 + 1/2 adults + 1 child until 11.99 years old 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One-bedroom apartment</w:t>
      </w:r>
      <w:r w:rsidRPr="00342B1B">
        <w:rPr>
          <w:rFonts w:ascii="Times New Roman" w:hAnsi="Times New Roman" w:cs="Times New Roman"/>
        </w:rPr>
        <w:t xml:space="preserve"> - has two rooms - one bedroom and a living room with a sofa bed and kitchen equipment. Bath and toilet. ~ 56-66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- 2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/2 adults and 2 children</w:t>
      </w:r>
      <w:r w:rsidR="00785A30">
        <w:rPr>
          <w:rFonts w:ascii="Times New Roman" w:hAnsi="Times New Roman" w:cs="Times New Roman"/>
        </w:rPr>
        <w:t xml:space="preserve"> up to 11.99 years. </w:t>
      </w:r>
      <w:proofErr w:type="gramStart"/>
      <w:r w:rsidR="00785A30">
        <w:rPr>
          <w:rFonts w:ascii="Times New Roman" w:hAnsi="Times New Roman" w:cs="Times New Roman"/>
        </w:rPr>
        <w:t>or</w:t>
      </w:r>
      <w:proofErr w:type="gramEnd"/>
      <w:r w:rsidR="00785A30">
        <w:rPr>
          <w:rFonts w:ascii="Times New Roman" w:hAnsi="Times New Roman" w:cs="Times New Roman"/>
        </w:rPr>
        <w:t xml:space="preserve"> 3 adults/.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CC0EF4">
        <w:rPr>
          <w:rFonts w:ascii="Times New Roman" w:hAnsi="Times New Roman" w:cs="Times New Roman"/>
          <w:sz w:val="10"/>
          <w:szCs w:val="10"/>
        </w:rPr>
        <w:br/>
      </w:r>
      <w:r w:rsidRPr="00342B1B">
        <w:rPr>
          <w:rFonts w:ascii="Times New Roman" w:hAnsi="Times New Roman" w:cs="Times New Roman"/>
          <w:b/>
          <w:i/>
          <w:u w:val="single"/>
        </w:rPr>
        <w:t>Family One-Bedroom Apartment</w:t>
      </w:r>
      <w:r w:rsidRPr="00342B1B">
        <w:rPr>
          <w:rFonts w:ascii="Times New Roman" w:hAnsi="Times New Roman" w:cs="Times New Roman"/>
        </w:rPr>
        <w:t xml:space="preserve"> - located in the new Cornelia Deluxe Residence. It has two rooms - one bedroom with a double bed or 2 bunk beds and another room with 2 additional single beds that are collected in the bedroom. Bath and toilet. ~ 56-66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- 2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/4 adults /.</w:t>
      </w:r>
    </w:p>
    <w:p w:rsidR="00CC0EF4" w:rsidRDefault="00CC0EF4" w:rsidP="00342B1B">
      <w:pPr>
        <w:spacing w:after="0"/>
        <w:ind w:left="-567" w:right="-755"/>
        <w:jc w:val="both"/>
        <w:rPr>
          <w:rFonts w:ascii="Times New Roman" w:hAnsi="Times New Roman" w:cs="Times New Roman"/>
          <w:sz w:val="10"/>
          <w:szCs w:val="10"/>
        </w:rPr>
      </w:pPr>
    </w:p>
    <w:p w:rsidR="00342B1B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  <w:b/>
          <w:i/>
          <w:u w:val="single"/>
        </w:rPr>
        <w:t>Two-bedroom apartment</w:t>
      </w:r>
      <w:r w:rsidRPr="00342B1B">
        <w:rPr>
          <w:rFonts w:ascii="Times New Roman" w:hAnsi="Times New Roman" w:cs="Times New Roman"/>
        </w:rPr>
        <w:t xml:space="preserve"> - has three rooms - two bedrooms and a living room with a sofa bed and kitchen equipment. Bath and toilet. ~ 86 </w:t>
      </w:r>
      <w:proofErr w:type="spellStart"/>
      <w:r w:rsidRPr="00342B1B">
        <w:rPr>
          <w:rFonts w:ascii="Times New Roman" w:hAnsi="Times New Roman" w:cs="Times New Roman"/>
        </w:rPr>
        <w:t>sq.m</w:t>
      </w:r>
      <w:proofErr w:type="spellEnd"/>
      <w:r w:rsidRPr="00342B1B">
        <w:rPr>
          <w:rFonts w:ascii="Times New Roman" w:hAnsi="Times New Roman" w:cs="Times New Roman"/>
        </w:rPr>
        <w:t>.</w:t>
      </w:r>
    </w:p>
    <w:p w:rsidR="00CC07B1" w:rsidRDefault="00CC07B1" w:rsidP="00342B1B">
      <w:pPr>
        <w:spacing w:after="0"/>
        <w:ind w:left="-567" w:right="-755"/>
        <w:jc w:val="both"/>
        <w:rPr>
          <w:rFonts w:ascii="Times New Roman" w:hAnsi="Times New Roman" w:cs="Times New Roman"/>
        </w:rPr>
      </w:pPr>
      <w:r w:rsidRPr="00342B1B">
        <w:rPr>
          <w:rFonts w:ascii="Times New Roman" w:hAnsi="Times New Roman" w:cs="Times New Roman"/>
        </w:rPr>
        <w:t>Maximum capacity - 4 + 2</w:t>
      </w:r>
      <w:r w:rsidR="00A56045">
        <w:rPr>
          <w:rFonts w:ascii="Times New Roman" w:hAnsi="Times New Roman" w:cs="Times New Roman"/>
        </w:rPr>
        <w:t xml:space="preserve"> </w:t>
      </w:r>
      <w:r w:rsidRPr="00342B1B">
        <w:rPr>
          <w:rFonts w:ascii="Times New Roman" w:hAnsi="Times New Roman" w:cs="Times New Roman"/>
        </w:rPr>
        <w:t>/4 adults and 2 children</w:t>
      </w:r>
      <w:r w:rsidR="00A56045">
        <w:rPr>
          <w:rFonts w:ascii="Times New Roman" w:hAnsi="Times New Roman" w:cs="Times New Roman"/>
        </w:rPr>
        <w:t xml:space="preserve"> up to 11.99 years. </w:t>
      </w:r>
      <w:proofErr w:type="gramStart"/>
      <w:r w:rsidR="00A56045">
        <w:rPr>
          <w:rFonts w:ascii="Times New Roman" w:hAnsi="Times New Roman" w:cs="Times New Roman"/>
        </w:rPr>
        <w:t>or</w:t>
      </w:r>
      <w:proofErr w:type="gramEnd"/>
      <w:r w:rsidR="00A56045">
        <w:rPr>
          <w:rFonts w:ascii="Times New Roman" w:hAnsi="Times New Roman" w:cs="Times New Roman"/>
        </w:rPr>
        <w:t xml:space="preserve"> 5 adults/</w:t>
      </w:r>
      <w:r w:rsidRPr="00342B1B">
        <w:rPr>
          <w:rFonts w:ascii="Times New Roman" w:hAnsi="Times New Roman" w:cs="Times New Roman"/>
        </w:rPr>
        <w:t>.</w:t>
      </w:r>
    </w:p>
    <w:p w:rsidR="00A56045" w:rsidRPr="00A56045" w:rsidRDefault="00A56045">
      <w:pPr>
        <w:rPr>
          <w:rStyle w:val="tlid-translation"/>
          <w:rFonts w:ascii="Times New Roman" w:hAnsi="Times New Roman" w:cs="Times New Roman"/>
          <w:sz w:val="4"/>
          <w:szCs w:val="4"/>
          <w:lang w:val="en"/>
        </w:rPr>
      </w:pPr>
    </w:p>
    <w:p w:rsidR="009C318F" w:rsidRPr="00342B1B" w:rsidRDefault="009C318F">
      <w:pPr>
        <w:rPr>
          <w:rStyle w:val="tlid-translation"/>
          <w:rFonts w:ascii="Times New Roman" w:hAnsi="Times New Roman" w:cs="Times New Roman"/>
          <w:lang w:val="en"/>
        </w:rPr>
      </w:pPr>
      <w:r w:rsidRPr="00342B1B">
        <w:rPr>
          <w:rStyle w:val="tlid-translation"/>
          <w:rFonts w:ascii="Times New Roman" w:hAnsi="Times New Roman" w:cs="Times New Roman"/>
          <w:lang w:val="en"/>
        </w:rPr>
        <w:t>Equipment in the apartments</w:t>
      </w:r>
    </w:p>
    <w:p w:rsidR="00300975" w:rsidRPr="00342B1B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  <w:sectPr w:rsidR="00300975" w:rsidRPr="00342B1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Cable TV 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Refrigerator </w:t>
      </w:r>
      <w:r w:rsidRPr="00300975">
        <w:rPr>
          <w:rFonts w:ascii="Times New Roman" w:eastAsia="Times New Roman" w:hAnsi="Times New Roman" w:cs="Times New Roman"/>
          <w:lang w:val="bg-BG" w:eastAsia="bg-BG"/>
        </w:rPr>
        <w:t>/</w:t>
      </w:r>
      <w:r w:rsidRPr="00342B1B">
        <w:rPr>
          <w:rFonts w:ascii="Times New Roman" w:eastAsia="Times New Roman" w:hAnsi="Times New Roman" w:cs="Times New Roman"/>
          <w:lang w:val="en-US" w:eastAsia="bg-BG"/>
        </w:rPr>
        <w:t>some units</w:t>
      </w:r>
      <w:r w:rsidRPr="00300975">
        <w:rPr>
          <w:rFonts w:ascii="Times New Roman" w:eastAsia="Times New Roman" w:hAnsi="Times New Roman" w:cs="Times New Roman"/>
          <w:lang w:val="bg-BG" w:eastAsia="bg-BG"/>
        </w:rPr>
        <w:t>/</w:t>
      </w:r>
      <w:r w:rsidRPr="00342B1B">
        <w:rPr>
          <w:rFonts w:ascii="Times New Roman" w:eastAsia="Times New Roman" w:hAnsi="Times New Roman" w:cs="Times New Roman"/>
          <w:lang w:val="en-US" w:eastAsia="bg-BG"/>
        </w:rPr>
        <w:t>;</w:t>
      </w:r>
    </w:p>
    <w:p w:rsidR="00300975" w:rsidRPr="00342B1B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Microwave</w:t>
      </w:r>
      <w:r w:rsidRPr="00300975">
        <w:rPr>
          <w:rFonts w:ascii="Times New Roman" w:eastAsia="Times New Roman" w:hAnsi="Times New Roman" w:cs="Times New Roman"/>
          <w:lang w:val="bg-BG" w:eastAsia="bg-BG"/>
        </w:rPr>
        <w:t xml:space="preserve"> /</w:t>
      </w: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 some units/;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Hote plate</w:t>
      </w:r>
      <w:r w:rsidRPr="00342B1B">
        <w:rPr>
          <w:rFonts w:ascii="Times New Roman" w:eastAsia="Times New Roman" w:hAnsi="Times New Roman" w:cs="Times New Roman"/>
          <w:lang w:val="bg-BG" w:eastAsia="bg-BG"/>
        </w:rPr>
        <w:t xml:space="preserve"> /</w:t>
      </w: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 some units/;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Electric kettle</w:t>
      </w:r>
      <w:r w:rsidRPr="00300975">
        <w:rPr>
          <w:rFonts w:ascii="Times New Roman" w:eastAsia="Times New Roman" w:hAnsi="Times New Roman" w:cs="Times New Roman"/>
          <w:lang w:val="bg-BG" w:eastAsia="bg-BG"/>
        </w:rPr>
        <w:t>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Toaster</w:t>
      </w:r>
      <w:r w:rsidRPr="00300975">
        <w:rPr>
          <w:rFonts w:ascii="Times New Roman" w:eastAsia="Times New Roman" w:hAnsi="Times New Roman" w:cs="Times New Roman"/>
          <w:lang w:val="bg-BG" w:eastAsia="bg-BG"/>
        </w:rPr>
        <w:t>;</w:t>
      </w:r>
    </w:p>
    <w:p w:rsidR="00300975" w:rsidRPr="00342B1B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Bath with shower gabbing or </w:t>
      </w:r>
      <w:proofErr w:type="spellStart"/>
      <w:r w:rsidRPr="00342B1B">
        <w:rPr>
          <w:rFonts w:ascii="Times New Roman" w:eastAsia="Times New Roman" w:hAnsi="Times New Roman" w:cs="Times New Roman"/>
          <w:lang w:val="en-US" w:eastAsia="bg-BG"/>
        </w:rPr>
        <w:t>bathhub</w:t>
      </w:r>
      <w:proofErr w:type="spellEnd"/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; 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Hair dryer;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Balcony /some units/;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Cleaning </w:t>
      </w:r>
      <w:r w:rsidRPr="00342B1B">
        <w:rPr>
          <w:rFonts w:ascii="Times New Roman" w:eastAsia="Times New Roman" w:hAnsi="Times New Roman" w:cs="Times New Roman"/>
          <w:lang w:val="bg-BG" w:eastAsia="bg-BG"/>
        </w:rPr>
        <w:t>–</w:t>
      </w:r>
      <w:r w:rsidRPr="00300975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342B1B">
        <w:rPr>
          <w:rFonts w:ascii="Times New Roman" w:eastAsia="Times New Roman" w:hAnsi="Times New Roman" w:cs="Times New Roman"/>
          <w:lang w:val="en-US" w:eastAsia="bg-BG"/>
        </w:rPr>
        <w:t>every day;</w:t>
      </w:r>
    </w:p>
    <w:p w:rsidR="00300975" w:rsidRPr="00300975" w:rsidRDefault="00300975" w:rsidP="003009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>Changing bed linen –</w:t>
      </w:r>
      <w:r w:rsidRPr="00300975">
        <w:rPr>
          <w:rFonts w:ascii="Times New Roman" w:eastAsia="Times New Roman" w:hAnsi="Times New Roman" w:cs="Times New Roman"/>
          <w:lang w:val="bg-BG" w:eastAsia="bg-BG"/>
        </w:rPr>
        <w:t xml:space="preserve"> </w:t>
      </w:r>
      <w:r w:rsidRPr="00342B1B">
        <w:rPr>
          <w:rFonts w:ascii="Times New Roman" w:eastAsia="Times New Roman" w:hAnsi="Times New Roman" w:cs="Times New Roman"/>
          <w:lang w:val="en-US" w:eastAsia="bg-BG"/>
        </w:rPr>
        <w:t>every day</w:t>
      </w:r>
    </w:p>
    <w:p w:rsidR="00300975" w:rsidRPr="00342B1B" w:rsidRDefault="00300975">
      <w:pPr>
        <w:rPr>
          <w:rFonts w:ascii="Times New Roman" w:hAnsi="Times New Roman" w:cs="Times New Roman"/>
          <w:lang w:val="en-US"/>
        </w:rPr>
        <w:sectPr w:rsidR="00300975" w:rsidRPr="00342B1B" w:rsidSect="00300975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342B1B" w:rsidRPr="00342B1B" w:rsidRDefault="00342B1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lang w:val="en-US" w:eastAsia="bg-BG"/>
        </w:rPr>
      </w:pPr>
    </w:p>
    <w:p w:rsidR="00D9753B" w:rsidRDefault="00D9753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lang w:val="en-US" w:eastAsia="bg-BG"/>
        </w:rPr>
        <w:t>Baby cots</w:t>
      </w:r>
      <w:proofErr w:type="gramStart"/>
      <w:r>
        <w:rPr>
          <w:rFonts w:ascii="Times New Roman" w:eastAsia="Times New Roman" w:hAnsi="Times New Roman" w:cs="Times New Roman"/>
          <w:lang w:val="en-US" w:eastAsia="bg-BG"/>
        </w:rPr>
        <w:t>-  free</w:t>
      </w:r>
      <w:proofErr w:type="gramEnd"/>
      <w:r>
        <w:rPr>
          <w:rFonts w:ascii="Times New Roman" w:eastAsia="Times New Roman" w:hAnsi="Times New Roman" w:cs="Times New Roman"/>
          <w:lang w:val="en-US" w:eastAsia="bg-BG"/>
        </w:rPr>
        <w:t xml:space="preserve"> of charge. Pets – 15 lv per day.</w:t>
      </w:r>
      <w:bookmarkStart w:id="0" w:name="_GoBack"/>
      <w:bookmarkEnd w:id="0"/>
    </w:p>
    <w:p w:rsidR="00342B1B" w:rsidRPr="00342B1B" w:rsidRDefault="00342B1B" w:rsidP="00342B1B">
      <w:pPr>
        <w:spacing w:after="0" w:line="240" w:lineRule="auto"/>
        <w:ind w:firstLine="706"/>
        <w:rPr>
          <w:rFonts w:ascii="Times New Roman" w:eastAsia="Times New Roman" w:hAnsi="Times New Roman" w:cs="Times New Roman"/>
          <w:lang w:val="bg-BG" w:eastAsia="bg-BG"/>
        </w:rPr>
      </w:pPr>
      <w:r w:rsidRPr="00342B1B">
        <w:rPr>
          <w:rFonts w:ascii="Times New Roman" w:eastAsia="Times New Roman" w:hAnsi="Times New Roman" w:cs="Times New Roman"/>
          <w:lang w:val="en-US" w:eastAsia="bg-BG"/>
        </w:rPr>
        <w:t xml:space="preserve">The complex has enough parking spaces/ free parking area and free wireless internet for the guests of the hotel. </w:t>
      </w:r>
    </w:p>
    <w:p w:rsid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  <w:r w:rsidRPr="00342B1B">
        <w:rPr>
          <w:rFonts w:ascii="Times New Roman" w:eastAsia="Times New Roman" w:hAnsi="Times New Roman" w:cs="Times New Roman"/>
          <w:b/>
          <w:lang w:val="bg-BG" w:eastAsia="bg-BG"/>
        </w:rPr>
        <w:t>*</w:t>
      </w:r>
      <w:r>
        <w:rPr>
          <w:rFonts w:ascii="Times New Roman" w:eastAsia="Times New Roman" w:hAnsi="Times New Roman" w:cs="Times New Roman"/>
          <w:b/>
          <w:lang w:val="en-US" w:eastAsia="bg-BG"/>
        </w:rPr>
        <w:t>You can find more pictures on following link</w:t>
      </w:r>
      <w:r w:rsidRPr="00342B1B">
        <w:rPr>
          <w:rFonts w:ascii="Times New Roman" w:eastAsia="Times New Roman" w:hAnsi="Times New Roman" w:cs="Times New Roman"/>
          <w:b/>
          <w:lang w:val="bg-BG" w:eastAsia="bg-BG"/>
        </w:rPr>
        <w:t>:</w:t>
      </w:r>
    </w:p>
    <w:p w:rsidR="00342B1B" w:rsidRPr="00342B1B" w:rsidRDefault="00347351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  <w:hyperlink r:id="rId14" w:history="1">
        <w:r w:rsidR="00342B1B" w:rsidRPr="00342B1B">
          <w:rPr>
            <w:rFonts w:ascii="Times New Roman" w:eastAsia="Times New Roman" w:hAnsi="Times New Roman" w:cs="Times New Roman"/>
            <w:color w:val="0000FF"/>
            <w:u w:val="single"/>
            <w:lang w:val="bg-BG" w:eastAsia="bg-BG"/>
          </w:rPr>
          <w:t>https://www.dropbox.com/sh/qmegamjb8eugk6d/AADUgrmQGkI8xwyX4cJsIJmea?dl=0</w:t>
        </w:r>
      </w:hyperlink>
      <w:r w:rsidR="00342B1B" w:rsidRPr="00342B1B">
        <w:rPr>
          <w:rFonts w:ascii="Times New Roman" w:eastAsia="Times New Roman" w:hAnsi="Times New Roman" w:cs="Times New Roman"/>
          <w:lang w:val="en-US" w:eastAsia="bg-BG"/>
        </w:rPr>
        <w:t xml:space="preserve"> </w:t>
      </w: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bg-BG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  <w:r>
        <w:rPr>
          <w:rFonts w:ascii="Times New Roman" w:eastAsia="Times New Roman" w:hAnsi="Times New Roman" w:cs="Times New Roman"/>
          <w:b/>
          <w:lang w:val="en-US" w:eastAsia="bg-BG"/>
        </w:rPr>
        <w:t xml:space="preserve">* </w:t>
      </w:r>
      <w:r w:rsidRPr="00342B1B">
        <w:rPr>
          <w:rFonts w:ascii="Times New Roman" w:eastAsia="Times New Roman" w:hAnsi="Times New Roman" w:cs="Times New Roman"/>
          <w:b/>
          <w:lang w:val="en-US" w:eastAsia="bg-BG"/>
        </w:rPr>
        <w:t>Pictures from Cornelia D</w:t>
      </w:r>
      <w:r w:rsidRPr="00342B1B">
        <w:rPr>
          <w:rFonts w:ascii="Times New Roman" w:eastAsia="Times New Roman" w:hAnsi="Times New Roman" w:cs="Times New Roman"/>
          <w:b/>
          <w:lang w:val="bg-BG" w:eastAsia="bg-BG"/>
        </w:rPr>
        <w:t>е</w:t>
      </w:r>
      <w:r w:rsidRPr="00342B1B">
        <w:rPr>
          <w:rFonts w:ascii="Times New Roman" w:eastAsia="Times New Roman" w:hAnsi="Times New Roman" w:cs="Times New Roman"/>
          <w:b/>
          <w:lang w:val="en-US" w:eastAsia="bg-BG"/>
        </w:rPr>
        <w:t>luxe Residence:</w:t>
      </w:r>
    </w:p>
    <w:p w:rsidR="00342B1B" w:rsidRPr="00342B1B" w:rsidRDefault="00347351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bg-BG"/>
        </w:rPr>
      </w:pPr>
      <w:hyperlink r:id="rId15" w:history="1">
        <w:r w:rsidR="00342B1B" w:rsidRPr="00342B1B">
          <w:rPr>
            <w:rFonts w:ascii="Times New Roman" w:eastAsia="Times New Roman" w:hAnsi="Times New Roman" w:cs="Times New Roman"/>
            <w:color w:val="0000FF"/>
            <w:u w:val="single"/>
            <w:lang w:val="bg-BG" w:eastAsia="bg-BG"/>
          </w:rPr>
          <w:t>https://www.dropbox.com/sh/99te3cqlmxgej1k/AACLgdo8yUrnXeePKS78uXW1a?dl=0</w:t>
        </w:r>
      </w:hyperlink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bg-BG" w:eastAsia="bg-BG"/>
        </w:rPr>
      </w:pPr>
    </w:p>
    <w:p w:rsidR="00342B1B" w:rsidRPr="00342B1B" w:rsidRDefault="00342B1B" w:rsidP="00342B1B">
      <w:pPr>
        <w:spacing w:after="0" w:line="240" w:lineRule="auto"/>
        <w:jc w:val="center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b/>
          <w:lang w:val="en-US" w:eastAsia="bg-BG"/>
        </w:rPr>
        <w:t>If you need more information, please do not hesitate to contact us!</w:t>
      </w:r>
    </w:p>
    <w:p w:rsidR="009C318F" w:rsidRPr="00CC07B1" w:rsidRDefault="009C318F">
      <w:pPr>
        <w:rPr>
          <w:lang w:val="en-US"/>
        </w:rPr>
      </w:pPr>
    </w:p>
    <w:sectPr w:rsidR="009C318F" w:rsidRPr="00CC07B1" w:rsidSect="008B0017">
      <w:type w:val="continuous"/>
      <w:pgSz w:w="11906" w:h="16838"/>
      <w:pgMar w:top="1417" w:right="1417" w:bottom="1417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351" w:rsidRDefault="00347351">
      <w:pPr>
        <w:spacing w:after="0" w:line="240" w:lineRule="auto"/>
      </w:pPr>
      <w:r>
        <w:separator/>
      </w:r>
    </w:p>
  </w:endnote>
  <w:endnote w:type="continuationSeparator" w:id="0">
    <w:p w:rsidR="00347351" w:rsidRDefault="00347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07DC" w:rsidRPr="00CC0EF4" w:rsidRDefault="009C318F" w:rsidP="00CC0EF4">
    <w:pPr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proofErr w:type="spellStart"/>
    <w:r w:rsidRPr="00CC0EF4">
      <w:rPr>
        <w:rFonts w:ascii="Times New Roman" w:hAnsi="Times New Roman" w:cs="Times New Roman"/>
        <w:sz w:val="16"/>
        <w:szCs w:val="16"/>
      </w:rPr>
      <w:t>Тел</w:t>
    </w:r>
    <w:proofErr w:type="spellEnd"/>
    <w:r w:rsidRPr="00CC0EF4">
      <w:rPr>
        <w:rFonts w:ascii="Times New Roman" w:hAnsi="Times New Roman" w:cs="Times New Roman"/>
        <w:sz w:val="16"/>
        <w:szCs w:val="16"/>
      </w:rPr>
      <w:t xml:space="preserve">: + 359 899 985 </w:t>
    </w:r>
    <w:proofErr w:type="gramStart"/>
    <w:r w:rsidRPr="00CC0EF4">
      <w:rPr>
        <w:rFonts w:ascii="Times New Roman" w:hAnsi="Times New Roman" w:cs="Times New Roman"/>
        <w:sz w:val="16"/>
        <w:szCs w:val="16"/>
      </w:rPr>
      <w:t>511 ;</w:t>
    </w:r>
    <w:proofErr w:type="gramEnd"/>
    <w:r w:rsidRPr="00CC0EF4">
      <w:rPr>
        <w:rFonts w:ascii="Times New Roman" w:hAnsi="Times New Roman" w:cs="Times New Roman"/>
        <w:sz w:val="16"/>
        <w:szCs w:val="16"/>
      </w:rPr>
      <w:t xml:space="preserve"> </w:t>
    </w:r>
    <w:hyperlink r:id="rId1" w:history="1">
      <w:r w:rsidRPr="00CC0EF4">
        <w:rPr>
          <w:rStyle w:val="Hyperlink"/>
          <w:rFonts w:ascii="Times New Roman" w:hAnsi="Times New Roman" w:cs="Times New Roman"/>
          <w:sz w:val="16"/>
          <w:szCs w:val="16"/>
        </w:rPr>
        <w:t>http://corneliahotel.com/</w:t>
      </w:r>
    </w:hyperlink>
  </w:p>
  <w:p w:rsidR="00E307DC" w:rsidRPr="004E5B32" w:rsidRDefault="00347351" w:rsidP="0060289D">
    <w:pPr>
      <w:jc w:val="center"/>
      <w:rPr>
        <w:sz w:val="16"/>
        <w:szCs w:val="16"/>
        <w:lang w:val="en-US"/>
      </w:rPr>
    </w:pPr>
  </w:p>
  <w:p w:rsidR="00E307DC" w:rsidRDefault="003473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351" w:rsidRDefault="00347351">
      <w:pPr>
        <w:spacing w:after="0" w:line="240" w:lineRule="auto"/>
      </w:pPr>
      <w:r>
        <w:separator/>
      </w:r>
    </w:p>
  </w:footnote>
  <w:footnote w:type="continuationSeparator" w:id="0">
    <w:p w:rsidR="00347351" w:rsidRDefault="00347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115FB"/>
    <w:multiLevelType w:val="hybridMultilevel"/>
    <w:tmpl w:val="CD3AAC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EE0E75"/>
    <w:multiLevelType w:val="hybridMultilevel"/>
    <w:tmpl w:val="5D1A0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06EAB"/>
    <w:multiLevelType w:val="hybridMultilevel"/>
    <w:tmpl w:val="AF24902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46194"/>
    <w:multiLevelType w:val="hybridMultilevel"/>
    <w:tmpl w:val="62388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7B1"/>
    <w:rsid w:val="000A2A90"/>
    <w:rsid w:val="0016606E"/>
    <w:rsid w:val="002300B8"/>
    <w:rsid w:val="00300975"/>
    <w:rsid w:val="00342B1B"/>
    <w:rsid w:val="00347351"/>
    <w:rsid w:val="004F6F06"/>
    <w:rsid w:val="00785A30"/>
    <w:rsid w:val="00813A11"/>
    <w:rsid w:val="009C318F"/>
    <w:rsid w:val="00A56045"/>
    <w:rsid w:val="00A655B4"/>
    <w:rsid w:val="00CC07B1"/>
    <w:rsid w:val="00CC0EF4"/>
    <w:rsid w:val="00D9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B8E6C0D5-0914-4927-85ED-8601520D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CC07B1"/>
  </w:style>
  <w:style w:type="paragraph" w:styleId="Footer">
    <w:name w:val="footer"/>
    <w:basedOn w:val="Normal"/>
    <w:link w:val="FooterChar"/>
    <w:rsid w:val="00CC07B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CC07B1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Hyperlink">
    <w:name w:val="Hyperlink"/>
    <w:rsid w:val="00CC07B1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00975"/>
  </w:style>
  <w:style w:type="paragraph" w:styleId="BalloonText">
    <w:name w:val="Balloon Text"/>
    <w:basedOn w:val="Normal"/>
    <w:link w:val="BalloonTextChar"/>
    <w:uiPriority w:val="99"/>
    <w:semiHidden/>
    <w:unhideWhenUsed/>
    <w:rsid w:val="00300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97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2B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B1B"/>
  </w:style>
  <w:style w:type="paragraph" w:styleId="ListParagraph">
    <w:name w:val="List Paragraph"/>
    <w:basedOn w:val="Normal"/>
    <w:uiPriority w:val="34"/>
    <w:qFormat/>
    <w:rsid w:val="00342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34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hyperlink" Target="https://www.dropbox.com/sh/99te3cqlmxgej1k/AACLgdo8yUrnXeePKS78uXW1a?dl=0" TargetMode="Externa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dropbox.com/sh/qmegamjb8eugk6d/AADUgrmQGkI8xwyX4cJsIJmea?dl=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corneliahote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Julia</cp:lastModifiedBy>
  <cp:revision>9</cp:revision>
  <dcterms:created xsi:type="dcterms:W3CDTF">2019-06-11T15:09:00Z</dcterms:created>
  <dcterms:modified xsi:type="dcterms:W3CDTF">2021-06-25T11:31:00Z</dcterms:modified>
</cp:coreProperties>
</file>